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AC4645" w:rsidRPr="00094806" w:rsidTr="00403826">
        <w:trPr>
          <w:trHeight w:hRule="exact" w:val="1708"/>
        </w:trPr>
        <w:tc>
          <w:tcPr>
            <w:tcW w:w="8613" w:type="dxa"/>
          </w:tcPr>
          <w:p w:rsidR="00AC4645" w:rsidRPr="00094806" w:rsidRDefault="00AC4645" w:rsidP="00403826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94806">
              <w:rPr>
                <w:rFonts w:ascii="Calibri" w:hAnsi="Calibri" w:cs="Calibri"/>
                <w:noProof/>
                <w:sz w:val="28"/>
                <w:szCs w:val="28"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-4445</wp:posOffset>
                  </wp:positionV>
                  <wp:extent cx="2339975" cy="1063625"/>
                  <wp:effectExtent l="0" t="0" r="3175" b="317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063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806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AC4645" w:rsidRPr="00094806" w:rsidRDefault="00AC4645" w:rsidP="0040382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AC4645" w:rsidRPr="00094806" w:rsidRDefault="00AC4645" w:rsidP="0040382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C4645" w:rsidRPr="00094806" w:rsidRDefault="00AC4645" w:rsidP="00AC4645">
      <w:pPr>
        <w:jc w:val="both"/>
        <w:rPr>
          <w:rFonts w:ascii="Calibri" w:hAnsi="Calibri" w:cs="Calibri"/>
          <w:sz w:val="28"/>
          <w:szCs w:val="28"/>
        </w:rPr>
      </w:pPr>
    </w:p>
    <w:p w:rsidR="00AC4645" w:rsidRPr="00094806" w:rsidRDefault="00AC4645" w:rsidP="00AC4645">
      <w:pPr>
        <w:jc w:val="both"/>
        <w:rPr>
          <w:rFonts w:ascii="Calibri" w:hAnsi="Calibri" w:cs="Calibri"/>
          <w:sz w:val="28"/>
          <w:szCs w:val="28"/>
        </w:rPr>
      </w:pPr>
      <w:r w:rsidRPr="00094806">
        <w:rPr>
          <w:rFonts w:ascii="Calibri" w:hAnsi="Calibri" w:cs="Calibri"/>
          <w:sz w:val="28"/>
          <w:szCs w:val="28"/>
        </w:rPr>
        <w:t xml:space="preserve">                                                              </w:t>
      </w:r>
    </w:p>
    <w:p w:rsidR="00AC4645" w:rsidRPr="00094806" w:rsidRDefault="00AC4645" w:rsidP="00AC4645">
      <w:pPr>
        <w:jc w:val="both"/>
        <w:rPr>
          <w:rFonts w:ascii="Calibri" w:hAnsi="Calibri" w:cs="Calibri"/>
          <w:sz w:val="28"/>
          <w:szCs w:val="28"/>
        </w:rPr>
      </w:pPr>
    </w:p>
    <w:p w:rsidR="00AC4645" w:rsidRPr="00094806" w:rsidRDefault="00AC4645" w:rsidP="00CC457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È</w:t>
      </w:r>
      <w:r>
        <w:rPr>
          <w:rFonts w:ascii="Calibri" w:hAnsi="Calibri" w:cs="Calibri"/>
          <w:sz w:val="28"/>
          <w:szCs w:val="28"/>
        </w:rPr>
        <w:t xml:space="preserve"> oggi per me motivo di grande </w:t>
      </w:r>
      <w:r>
        <w:rPr>
          <w:rFonts w:ascii="Calibri" w:hAnsi="Calibri" w:cs="Calibri"/>
          <w:sz w:val="28"/>
          <w:szCs w:val="28"/>
        </w:rPr>
        <w:t xml:space="preserve">commozione, ma altrettanto </w:t>
      </w:r>
      <w:r w:rsidR="00CC457D">
        <w:rPr>
          <w:rFonts w:ascii="Calibri" w:hAnsi="Calibri" w:cs="Calibri"/>
          <w:sz w:val="28"/>
          <w:szCs w:val="28"/>
        </w:rPr>
        <w:t>orgoglio</w:t>
      </w:r>
      <w:r w:rsidR="00B4123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essere qui a Cere</w:t>
      </w:r>
      <w:r>
        <w:rPr>
          <w:rFonts w:ascii="Calibri" w:hAnsi="Calibri" w:cs="Calibri"/>
          <w:sz w:val="28"/>
          <w:szCs w:val="28"/>
        </w:rPr>
        <w:t>tto</w:t>
      </w:r>
      <w:r>
        <w:rPr>
          <w:rFonts w:ascii="Calibri" w:hAnsi="Calibri" w:cs="Calibri"/>
          <w:sz w:val="28"/>
          <w:szCs w:val="28"/>
        </w:rPr>
        <w:t xml:space="preserve"> per </w:t>
      </w:r>
      <w:r>
        <w:rPr>
          <w:rFonts w:ascii="Calibri" w:hAnsi="Calibri" w:cs="Calibri"/>
          <w:sz w:val="28"/>
          <w:szCs w:val="28"/>
        </w:rPr>
        <w:t>commemorare insieme a voi l’80° anniversario dell’eccidio che ha reso tristemente famosa questa località</w:t>
      </w:r>
      <w:r w:rsidR="00B4123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e per porger</w:t>
      </w:r>
      <w:r w:rsidR="00B41233">
        <w:rPr>
          <w:rFonts w:ascii="Calibri" w:hAnsi="Calibri" w:cs="Calibri"/>
          <w:sz w:val="28"/>
          <w:szCs w:val="28"/>
        </w:rPr>
        <w:t>vi</w:t>
      </w:r>
      <w:r>
        <w:rPr>
          <w:rFonts w:ascii="Calibri" w:hAnsi="Calibri" w:cs="Calibri"/>
          <w:sz w:val="28"/>
          <w:szCs w:val="28"/>
        </w:rPr>
        <w:t xml:space="preserve"> il saluto </w:t>
      </w:r>
      <w:r w:rsidRPr="00094806">
        <w:rPr>
          <w:rFonts w:ascii="Calibri" w:hAnsi="Calibri" w:cs="Calibri"/>
          <w:sz w:val="28"/>
          <w:szCs w:val="28"/>
        </w:rPr>
        <w:t>della Provincia di Cuneo</w:t>
      </w:r>
      <w:r w:rsidR="00CC457D">
        <w:rPr>
          <w:rFonts w:ascii="Calibri" w:hAnsi="Calibri" w:cs="Calibri"/>
          <w:sz w:val="28"/>
          <w:szCs w:val="28"/>
        </w:rPr>
        <w:t xml:space="preserve">. La commozione la provo nel leggere i nomi degli abitanti di questa piccola frazione che hanno perso la vita per la follia dei militari nazifascisti, mentre l’orgoglio lo devo all’Istituzione che rappresento, </w:t>
      </w:r>
      <w:r>
        <w:rPr>
          <w:rFonts w:ascii="Calibri" w:hAnsi="Calibri" w:cs="Calibri"/>
          <w:sz w:val="28"/>
          <w:szCs w:val="28"/>
        </w:rPr>
        <w:t xml:space="preserve">che nel 2004 è stata </w:t>
      </w:r>
      <w:r w:rsidRPr="00094806">
        <w:rPr>
          <w:rFonts w:ascii="Calibri" w:hAnsi="Calibri" w:cs="Calibri"/>
          <w:sz w:val="28"/>
          <w:szCs w:val="28"/>
        </w:rPr>
        <w:t>insignit</w:t>
      </w:r>
      <w:r>
        <w:rPr>
          <w:rFonts w:ascii="Calibri" w:hAnsi="Calibri" w:cs="Calibri"/>
          <w:sz w:val="28"/>
          <w:szCs w:val="28"/>
        </w:rPr>
        <w:t>a</w:t>
      </w:r>
      <w:r w:rsidRPr="0009480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 Roma </w:t>
      </w:r>
      <w:r w:rsidRPr="00094806">
        <w:rPr>
          <w:rFonts w:ascii="Calibri" w:hAnsi="Calibri" w:cs="Calibri"/>
          <w:sz w:val="28"/>
          <w:szCs w:val="28"/>
        </w:rPr>
        <w:t>della Medaglia d’Oro al Valor civile</w:t>
      </w:r>
      <w:r>
        <w:rPr>
          <w:rFonts w:ascii="Calibri" w:hAnsi="Calibri" w:cs="Calibri"/>
          <w:sz w:val="28"/>
          <w:szCs w:val="28"/>
        </w:rPr>
        <w:t xml:space="preserve"> proprio per rendere onore alle tante tragedie civili che coinvolsero i nostri piccoli e grandi paesi della </w:t>
      </w:r>
      <w:proofErr w:type="spellStart"/>
      <w:r>
        <w:rPr>
          <w:rFonts w:ascii="Calibri" w:hAnsi="Calibri" w:cs="Calibri"/>
          <w:sz w:val="28"/>
          <w:szCs w:val="28"/>
        </w:rPr>
        <w:t>Granda</w:t>
      </w:r>
      <w:proofErr w:type="spellEnd"/>
      <w:r>
        <w:rPr>
          <w:rFonts w:ascii="Calibri" w:hAnsi="Calibri" w:cs="Calibri"/>
          <w:sz w:val="28"/>
          <w:szCs w:val="28"/>
        </w:rPr>
        <w:t xml:space="preserve"> e per gli altrettant</w:t>
      </w:r>
      <w:r w:rsidR="00CC457D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 xml:space="preserve"> numerosi gesti eroici </w:t>
      </w:r>
      <w:r w:rsidR="00CC457D">
        <w:rPr>
          <w:rFonts w:ascii="Calibri" w:hAnsi="Calibri" w:cs="Calibri"/>
          <w:sz w:val="28"/>
          <w:szCs w:val="28"/>
        </w:rPr>
        <w:t xml:space="preserve">compiuti </w:t>
      </w:r>
      <w:r>
        <w:rPr>
          <w:rFonts w:ascii="Calibri" w:hAnsi="Calibri" w:cs="Calibri"/>
          <w:sz w:val="28"/>
          <w:szCs w:val="28"/>
        </w:rPr>
        <w:t>d</w:t>
      </w:r>
      <w:r w:rsidR="00CC457D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lla nostra gente durante la guerra di Liberazione</w:t>
      </w:r>
      <w:r w:rsidRPr="00094806">
        <w:rPr>
          <w:rFonts w:ascii="Calibri" w:hAnsi="Calibri" w:cs="Calibri"/>
          <w:sz w:val="28"/>
          <w:szCs w:val="28"/>
        </w:rPr>
        <w:t>.</w:t>
      </w:r>
    </w:p>
    <w:p w:rsidR="00CC457D" w:rsidRPr="00CC457D" w:rsidRDefault="00CC457D" w:rsidP="00937058">
      <w:pPr>
        <w:jc w:val="both"/>
        <w:rPr>
          <w:rFonts w:ascii="Calibri" w:hAnsi="Calibri" w:cs="Calibri"/>
          <w:sz w:val="28"/>
          <w:szCs w:val="28"/>
        </w:rPr>
      </w:pPr>
      <w:r w:rsidRPr="00CC457D">
        <w:rPr>
          <w:rFonts w:ascii="Calibri" w:hAnsi="Calibri" w:cs="Calibri"/>
          <w:sz w:val="28"/>
          <w:szCs w:val="28"/>
        </w:rPr>
        <w:t xml:space="preserve">Quella che si è scritta in questo luogo 80 anni fa </w:t>
      </w:r>
      <w:r w:rsidR="00CA087C">
        <w:rPr>
          <w:rFonts w:ascii="Calibri" w:hAnsi="Calibri" w:cs="Calibri"/>
          <w:sz w:val="28"/>
          <w:szCs w:val="28"/>
        </w:rPr>
        <w:t>rappresenta</w:t>
      </w:r>
      <w:r w:rsidRPr="00CC457D">
        <w:rPr>
          <w:rFonts w:ascii="Calibri" w:hAnsi="Calibri" w:cs="Calibri"/>
          <w:sz w:val="28"/>
          <w:szCs w:val="28"/>
        </w:rPr>
        <w:t xml:space="preserve"> </w:t>
      </w:r>
      <w:r w:rsidR="00CA087C">
        <w:rPr>
          <w:rFonts w:ascii="Calibri" w:hAnsi="Calibri" w:cs="Calibri"/>
          <w:sz w:val="28"/>
          <w:szCs w:val="28"/>
        </w:rPr>
        <w:t xml:space="preserve">per la nostra </w:t>
      </w:r>
      <w:r w:rsidR="00CA087C" w:rsidRPr="00CC457D">
        <w:rPr>
          <w:rFonts w:ascii="Calibri" w:hAnsi="Calibri" w:cs="Calibri"/>
          <w:sz w:val="28"/>
          <w:szCs w:val="28"/>
        </w:rPr>
        <w:t>provincia</w:t>
      </w:r>
      <w:r w:rsidR="00CA087C" w:rsidRPr="00CC457D">
        <w:rPr>
          <w:rFonts w:ascii="Calibri" w:hAnsi="Calibri" w:cs="Calibri"/>
          <w:sz w:val="28"/>
          <w:szCs w:val="28"/>
        </w:rPr>
        <w:t xml:space="preserve"> </w:t>
      </w:r>
      <w:r w:rsidRPr="00CC457D">
        <w:rPr>
          <w:rFonts w:ascii="Calibri" w:hAnsi="Calibri" w:cs="Calibri"/>
          <w:sz w:val="28"/>
          <w:szCs w:val="28"/>
        </w:rPr>
        <w:t xml:space="preserve">una delle pagine più nere della seconda guerra mondiale, </w:t>
      </w:r>
      <w:r w:rsidR="00CA087C">
        <w:rPr>
          <w:rFonts w:ascii="Calibri" w:hAnsi="Calibri" w:cs="Calibri"/>
          <w:sz w:val="28"/>
          <w:szCs w:val="28"/>
        </w:rPr>
        <w:t>uno degli episodi</w:t>
      </w:r>
      <w:r w:rsidR="00937058">
        <w:rPr>
          <w:rFonts w:ascii="Calibri" w:hAnsi="Calibri" w:cs="Calibri"/>
          <w:sz w:val="28"/>
          <w:szCs w:val="28"/>
        </w:rPr>
        <w:t xml:space="preserve"> più sanguinos</w:t>
      </w:r>
      <w:r w:rsidR="00CA087C">
        <w:rPr>
          <w:rFonts w:ascii="Calibri" w:hAnsi="Calibri" w:cs="Calibri"/>
          <w:sz w:val="28"/>
          <w:szCs w:val="28"/>
        </w:rPr>
        <w:t>i</w:t>
      </w:r>
      <w:r w:rsidR="00937058">
        <w:rPr>
          <w:rFonts w:ascii="Calibri" w:hAnsi="Calibri" w:cs="Calibri"/>
          <w:sz w:val="28"/>
          <w:szCs w:val="28"/>
        </w:rPr>
        <w:t xml:space="preserve"> della strategia del terrore intrapresa dalle pattuglie nazifasciste </w:t>
      </w:r>
      <w:r w:rsidR="00CA087C">
        <w:rPr>
          <w:rFonts w:ascii="Calibri" w:hAnsi="Calibri" w:cs="Calibri"/>
          <w:sz w:val="28"/>
          <w:szCs w:val="28"/>
        </w:rPr>
        <w:t>tra la fine del 1943</w:t>
      </w:r>
      <w:r w:rsidR="00937058">
        <w:rPr>
          <w:rFonts w:ascii="Calibri" w:hAnsi="Calibri" w:cs="Calibri"/>
          <w:sz w:val="28"/>
          <w:szCs w:val="28"/>
        </w:rPr>
        <w:t xml:space="preserve"> </w:t>
      </w:r>
      <w:r w:rsidR="00CA087C">
        <w:rPr>
          <w:rFonts w:ascii="Calibri" w:hAnsi="Calibri" w:cs="Calibri"/>
          <w:sz w:val="28"/>
          <w:szCs w:val="28"/>
        </w:rPr>
        <w:t xml:space="preserve">e </w:t>
      </w:r>
      <w:r w:rsidR="00937058">
        <w:rPr>
          <w:rFonts w:ascii="Calibri" w:hAnsi="Calibri" w:cs="Calibri"/>
          <w:sz w:val="28"/>
          <w:szCs w:val="28"/>
        </w:rPr>
        <w:t xml:space="preserve">l’inizio del 1944: </w:t>
      </w:r>
      <w:r w:rsidRPr="00CC457D">
        <w:rPr>
          <w:rFonts w:ascii="Calibri" w:hAnsi="Calibri" w:cs="Calibri"/>
          <w:sz w:val="28"/>
          <w:szCs w:val="28"/>
        </w:rPr>
        <w:t xml:space="preserve">Ceretto rientra </w:t>
      </w:r>
      <w:r w:rsidR="00937058">
        <w:rPr>
          <w:rFonts w:ascii="Calibri" w:hAnsi="Calibri" w:cs="Calibri"/>
          <w:sz w:val="28"/>
          <w:szCs w:val="28"/>
        </w:rPr>
        <w:t xml:space="preserve">infatti </w:t>
      </w:r>
      <w:r w:rsidRPr="00CC457D">
        <w:rPr>
          <w:rFonts w:ascii="Calibri" w:hAnsi="Calibri" w:cs="Calibri"/>
          <w:sz w:val="28"/>
          <w:szCs w:val="28"/>
        </w:rPr>
        <w:t xml:space="preserve">in un ciclo di dieci rastrellamenti che </w:t>
      </w:r>
      <w:r w:rsidR="00B41233">
        <w:rPr>
          <w:rFonts w:ascii="Calibri" w:hAnsi="Calibri" w:cs="Calibri"/>
          <w:sz w:val="28"/>
          <w:szCs w:val="28"/>
        </w:rPr>
        <w:t>iniziarono</w:t>
      </w:r>
      <w:r w:rsidRPr="00CC457D">
        <w:rPr>
          <w:rFonts w:ascii="Calibri" w:hAnsi="Calibri" w:cs="Calibri"/>
          <w:sz w:val="28"/>
          <w:szCs w:val="28"/>
        </w:rPr>
        <w:t xml:space="preserve"> il 29 dicembre ’43 a Frabosa Sottana e termina</w:t>
      </w:r>
      <w:r w:rsidR="00B41233">
        <w:rPr>
          <w:rFonts w:ascii="Calibri" w:hAnsi="Calibri" w:cs="Calibri"/>
          <w:sz w:val="28"/>
          <w:szCs w:val="28"/>
        </w:rPr>
        <w:t>ro</w:t>
      </w:r>
      <w:r w:rsidRPr="00CC457D">
        <w:rPr>
          <w:rFonts w:ascii="Calibri" w:hAnsi="Calibri" w:cs="Calibri"/>
          <w:sz w:val="28"/>
          <w:szCs w:val="28"/>
        </w:rPr>
        <w:t>no a</w:t>
      </w:r>
      <w:r w:rsidR="00CA087C">
        <w:rPr>
          <w:rFonts w:ascii="Calibri" w:hAnsi="Calibri" w:cs="Calibri"/>
          <w:sz w:val="28"/>
          <w:szCs w:val="28"/>
        </w:rPr>
        <w:t xml:space="preserve"> Valgrana il 13 </w:t>
      </w:r>
      <w:r w:rsidRPr="00CC457D">
        <w:rPr>
          <w:rFonts w:ascii="Calibri" w:hAnsi="Calibri" w:cs="Calibri"/>
          <w:sz w:val="28"/>
          <w:szCs w:val="28"/>
        </w:rPr>
        <w:t xml:space="preserve">gennaio </w:t>
      </w:r>
      <w:r w:rsidRPr="00CC457D">
        <w:rPr>
          <w:rFonts w:ascii="Calibri" w:hAnsi="Calibri" w:cs="Calibri"/>
          <w:sz w:val="28"/>
          <w:szCs w:val="28"/>
        </w:rPr>
        <w:t>del 1944</w:t>
      </w:r>
      <w:r w:rsidRPr="00CC457D">
        <w:rPr>
          <w:rFonts w:ascii="Calibri" w:hAnsi="Calibri" w:cs="Calibri"/>
          <w:sz w:val="28"/>
          <w:szCs w:val="28"/>
        </w:rPr>
        <w:t>, dopo aver colpito tutte le vallate alpine. Per il Comando tedesco di Cuneo rappresentarono un bilancio di 242 «nemici» uccisi e 300 case bruciate.</w:t>
      </w:r>
    </w:p>
    <w:p w:rsidR="00AC4645" w:rsidRDefault="00937058" w:rsidP="00937058">
      <w:pPr>
        <w:jc w:val="both"/>
        <w:rPr>
          <w:rFonts w:ascii="Calibri" w:hAnsi="Calibri" w:cs="Calibri"/>
          <w:sz w:val="28"/>
          <w:szCs w:val="28"/>
        </w:rPr>
      </w:pPr>
      <w:r w:rsidRPr="00937058">
        <w:rPr>
          <w:rFonts w:ascii="Calibri" w:hAnsi="Calibri" w:cs="Calibri"/>
          <w:sz w:val="28"/>
          <w:szCs w:val="28"/>
        </w:rPr>
        <w:t xml:space="preserve">L’obiettivo </w:t>
      </w:r>
      <w:r w:rsidR="00B41233">
        <w:rPr>
          <w:rFonts w:ascii="Calibri" w:hAnsi="Calibri" w:cs="Calibri"/>
          <w:sz w:val="28"/>
          <w:szCs w:val="28"/>
        </w:rPr>
        <w:t>del comando nazifascista</w:t>
      </w:r>
      <w:r>
        <w:rPr>
          <w:rFonts w:ascii="Calibri" w:hAnsi="Calibri" w:cs="Calibri"/>
          <w:sz w:val="28"/>
          <w:szCs w:val="28"/>
        </w:rPr>
        <w:t xml:space="preserve"> </w:t>
      </w:r>
      <w:r w:rsidRPr="00937058">
        <w:rPr>
          <w:rFonts w:ascii="Calibri" w:hAnsi="Calibri" w:cs="Calibri"/>
          <w:sz w:val="28"/>
          <w:szCs w:val="28"/>
        </w:rPr>
        <w:t>era quello di scoraggiare la guerriglia</w:t>
      </w:r>
      <w:r w:rsidRPr="00937058">
        <w:rPr>
          <w:rFonts w:ascii="Calibri" w:hAnsi="Calibri" w:cs="Calibri"/>
          <w:sz w:val="28"/>
          <w:szCs w:val="28"/>
        </w:rPr>
        <w:t xml:space="preserve"> intrapresa </w:t>
      </w:r>
      <w:r>
        <w:rPr>
          <w:rFonts w:ascii="Calibri" w:hAnsi="Calibri" w:cs="Calibri"/>
          <w:sz w:val="28"/>
          <w:szCs w:val="28"/>
        </w:rPr>
        <w:t>dai partigiani</w:t>
      </w:r>
      <w:r w:rsidRPr="00937058">
        <w:rPr>
          <w:rFonts w:ascii="Calibri" w:hAnsi="Calibri" w:cs="Calibri"/>
          <w:sz w:val="28"/>
          <w:szCs w:val="28"/>
        </w:rPr>
        <w:t xml:space="preserve"> togliendo loro l’appoggio della popolazione locale, terrorizzandola con gesti eclatanti in modo da fare terra bruciata ai ribelli, non solo in senso figurato, ma </w:t>
      </w:r>
      <w:r>
        <w:rPr>
          <w:rFonts w:ascii="Calibri" w:hAnsi="Calibri" w:cs="Calibri"/>
          <w:sz w:val="28"/>
          <w:szCs w:val="28"/>
        </w:rPr>
        <w:t xml:space="preserve">tristemente reale. Le colonne di militari giunte da Cuneo e Villafalletto </w:t>
      </w:r>
      <w:r w:rsidRPr="00937058">
        <w:rPr>
          <w:rFonts w:ascii="Calibri" w:hAnsi="Calibri" w:cs="Calibri"/>
          <w:sz w:val="28"/>
          <w:szCs w:val="28"/>
        </w:rPr>
        <w:t xml:space="preserve">diedero </w:t>
      </w:r>
      <w:r>
        <w:rPr>
          <w:rFonts w:ascii="Calibri" w:hAnsi="Calibri" w:cs="Calibri"/>
          <w:sz w:val="28"/>
          <w:szCs w:val="28"/>
        </w:rPr>
        <w:t xml:space="preserve">infatti </w:t>
      </w:r>
      <w:r w:rsidRPr="00937058">
        <w:rPr>
          <w:rFonts w:ascii="Calibri" w:hAnsi="Calibri" w:cs="Calibri"/>
          <w:sz w:val="28"/>
          <w:szCs w:val="28"/>
        </w:rPr>
        <w:t xml:space="preserve">fuoco ad abitazioni e raccolti, saccheggiarono armenti </w:t>
      </w:r>
      <w:r w:rsidR="000B0006">
        <w:rPr>
          <w:rFonts w:ascii="Calibri" w:hAnsi="Calibri" w:cs="Calibri"/>
          <w:sz w:val="28"/>
          <w:szCs w:val="28"/>
        </w:rPr>
        <w:t>e uccisero</w:t>
      </w:r>
      <w:r w:rsidRPr="00937058">
        <w:rPr>
          <w:rFonts w:ascii="Calibri" w:hAnsi="Calibri" w:cs="Calibri"/>
          <w:sz w:val="28"/>
          <w:szCs w:val="28"/>
        </w:rPr>
        <w:t xml:space="preserve"> tutti coloro che cercavano di proteggere i loro ave</w:t>
      </w:r>
      <w:r>
        <w:rPr>
          <w:rFonts w:ascii="Calibri" w:hAnsi="Calibri" w:cs="Calibri"/>
          <w:sz w:val="28"/>
          <w:szCs w:val="28"/>
        </w:rPr>
        <w:t>ri o di trovare una via di fuga: il bilancio finale della loro incursione segnerà 27 morti</w:t>
      </w:r>
      <w:r w:rsidR="000B0006">
        <w:rPr>
          <w:rFonts w:ascii="Calibri" w:hAnsi="Calibri" w:cs="Calibri"/>
          <w:sz w:val="28"/>
          <w:szCs w:val="28"/>
        </w:rPr>
        <w:t>, quasi tutti vittime civili,</w:t>
      </w:r>
      <w:r>
        <w:rPr>
          <w:rFonts w:ascii="Calibri" w:hAnsi="Calibri" w:cs="Calibri"/>
          <w:sz w:val="28"/>
          <w:szCs w:val="28"/>
        </w:rPr>
        <w:t xml:space="preserve"> e altrettante case bruciate. </w:t>
      </w:r>
      <w:r w:rsidR="000B0006">
        <w:rPr>
          <w:rFonts w:ascii="Calibri" w:hAnsi="Calibri" w:cs="Calibri"/>
          <w:sz w:val="28"/>
          <w:szCs w:val="28"/>
        </w:rPr>
        <w:t xml:space="preserve">La follia degli oppressori aveva privato </w:t>
      </w:r>
      <w:r w:rsidR="000B0006" w:rsidRPr="000B0006">
        <w:rPr>
          <w:rFonts w:ascii="Calibri" w:hAnsi="Calibri" w:cs="Calibri"/>
          <w:sz w:val="28"/>
          <w:szCs w:val="28"/>
        </w:rPr>
        <w:t xml:space="preserve">una comunità contadina di quasi il 10% della forza lavoro, </w:t>
      </w:r>
      <w:r w:rsidR="000B0006">
        <w:rPr>
          <w:rFonts w:ascii="Calibri" w:hAnsi="Calibri" w:cs="Calibri"/>
          <w:sz w:val="28"/>
          <w:szCs w:val="28"/>
        </w:rPr>
        <w:t xml:space="preserve">lasciando </w:t>
      </w:r>
      <w:r w:rsidR="000B0006" w:rsidRPr="000B0006">
        <w:rPr>
          <w:rFonts w:ascii="Calibri" w:hAnsi="Calibri" w:cs="Calibri"/>
          <w:sz w:val="28"/>
          <w:szCs w:val="28"/>
        </w:rPr>
        <w:t>2</w:t>
      </w:r>
      <w:r w:rsidR="000B0006">
        <w:rPr>
          <w:rFonts w:ascii="Calibri" w:hAnsi="Calibri" w:cs="Calibri"/>
          <w:sz w:val="28"/>
          <w:szCs w:val="28"/>
        </w:rPr>
        <w:t>7 famiglie</w:t>
      </w:r>
      <w:r w:rsidR="000B0006" w:rsidRPr="000B0006">
        <w:rPr>
          <w:rFonts w:ascii="Calibri" w:hAnsi="Calibri" w:cs="Calibri"/>
          <w:sz w:val="28"/>
          <w:szCs w:val="28"/>
        </w:rPr>
        <w:t xml:space="preserve"> senza il principale sostegno economic</w:t>
      </w:r>
      <w:r w:rsidR="000B0006">
        <w:rPr>
          <w:rFonts w:ascii="Calibri" w:hAnsi="Calibri" w:cs="Calibri"/>
          <w:sz w:val="28"/>
          <w:szCs w:val="28"/>
        </w:rPr>
        <w:t>o, senza casa, stalla, attrezzi e</w:t>
      </w:r>
      <w:r w:rsidR="000B0006" w:rsidRPr="000B0006">
        <w:rPr>
          <w:rFonts w:ascii="Calibri" w:hAnsi="Calibri" w:cs="Calibri"/>
          <w:sz w:val="28"/>
          <w:szCs w:val="28"/>
        </w:rPr>
        <w:t xml:space="preserve"> scorte.</w:t>
      </w:r>
      <w:r w:rsidR="005D0994">
        <w:rPr>
          <w:rFonts w:ascii="Calibri" w:hAnsi="Calibri" w:cs="Calibri"/>
          <w:sz w:val="28"/>
          <w:szCs w:val="28"/>
        </w:rPr>
        <w:t xml:space="preserve"> Di queste 27 vittime, ben 23 non avevano alcun legame diretto con i partigiani, del resto sulle colline di Ceretto non era presente una base partigiana, e l’apporto fornito dai </w:t>
      </w:r>
      <w:r w:rsidR="005D0994" w:rsidRPr="005D0994">
        <w:rPr>
          <w:rFonts w:ascii="Calibri" w:hAnsi="Calibri" w:cs="Calibri"/>
          <w:sz w:val="28"/>
          <w:szCs w:val="28"/>
        </w:rPr>
        <w:t>4 caduti che ottennero il riconoscimento postumo di partigiano</w:t>
      </w:r>
      <w:r w:rsidR="005D0994" w:rsidRPr="005D0994">
        <w:rPr>
          <w:rFonts w:ascii="Calibri" w:hAnsi="Calibri" w:cs="Calibri"/>
          <w:sz w:val="28"/>
          <w:szCs w:val="28"/>
        </w:rPr>
        <w:t xml:space="preserve"> si limitò a </w:t>
      </w:r>
      <w:r w:rsidR="005D0994" w:rsidRPr="005D0994">
        <w:rPr>
          <w:rFonts w:ascii="Calibri" w:hAnsi="Calibri" w:cs="Calibri"/>
          <w:sz w:val="28"/>
          <w:szCs w:val="28"/>
        </w:rPr>
        <w:t xml:space="preserve">qualche servizio di informazione o </w:t>
      </w:r>
      <w:r w:rsidR="005D0994" w:rsidRPr="005D0994">
        <w:rPr>
          <w:rFonts w:ascii="Calibri" w:hAnsi="Calibri" w:cs="Calibri"/>
          <w:sz w:val="28"/>
          <w:szCs w:val="28"/>
        </w:rPr>
        <w:t>all’</w:t>
      </w:r>
      <w:r w:rsidR="005D0994" w:rsidRPr="005D0994">
        <w:rPr>
          <w:rFonts w:ascii="Calibri" w:hAnsi="Calibri" w:cs="Calibri"/>
          <w:sz w:val="28"/>
          <w:szCs w:val="28"/>
        </w:rPr>
        <w:t>occultamento di armi.</w:t>
      </w:r>
    </w:p>
    <w:p w:rsidR="00566123" w:rsidRDefault="000B0006" w:rsidP="000B000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Gli anni che passano ci stanno privando, uno dopo l’altro, dei testimoni diretti di questi episodi, e ora tocca a noi, come amministratori pubblici o semplici cittadini, assumerci il compito</w:t>
      </w:r>
      <w:r w:rsidR="004C30DE">
        <w:rPr>
          <w:rFonts w:ascii="Calibri" w:hAnsi="Calibri" w:cs="Calibri"/>
          <w:sz w:val="28"/>
          <w:szCs w:val="28"/>
        </w:rPr>
        <w:t xml:space="preserve"> di tramandare alle future generazioni il ricordo di questi tragici eventi. A volte ci chiediamo se </w:t>
      </w:r>
      <w:r w:rsidR="004C30DE" w:rsidRPr="00566123">
        <w:rPr>
          <w:rFonts w:ascii="Calibri" w:hAnsi="Calibri" w:cs="Calibri"/>
          <w:sz w:val="28"/>
          <w:szCs w:val="28"/>
        </w:rPr>
        <w:t>p</w:t>
      </w:r>
      <w:r w:rsidRPr="00566123">
        <w:rPr>
          <w:rFonts w:ascii="Calibri" w:hAnsi="Calibri" w:cs="Calibri"/>
          <w:sz w:val="28"/>
          <w:szCs w:val="28"/>
        </w:rPr>
        <w:t>uò ancora avere un senso ricordare oggi, dopo tanti decenni, fatti e tragedie che avvennero durante l’ultima Guerra Mondiale</w:t>
      </w:r>
      <w:r w:rsidR="004C30DE" w:rsidRPr="00566123">
        <w:rPr>
          <w:rFonts w:ascii="Calibri" w:hAnsi="Calibri" w:cs="Calibri"/>
          <w:sz w:val="28"/>
          <w:szCs w:val="28"/>
        </w:rPr>
        <w:t xml:space="preserve">, di fronte a una </w:t>
      </w:r>
      <w:r w:rsidRPr="00566123">
        <w:rPr>
          <w:rFonts w:ascii="Calibri" w:hAnsi="Calibri" w:cs="Calibri"/>
          <w:sz w:val="28"/>
          <w:szCs w:val="28"/>
        </w:rPr>
        <w:t xml:space="preserve">società odierna </w:t>
      </w:r>
      <w:r w:rsidR="004C30DE" w:rsidRPr="00566123">
        <w:rPr>
          <w:rFonts w:ascii="Calibri" w:hAnsi="Calibri" w:cs="Calibri"/>
          <w:sz w:val="28"/>
          <w:szCs w:val="28"/>
        </w:rPr>
        <w:t xml:space="preserve">che pare molto </w:t>
      </w:r>
      <w:r w:rsidRPr="00566123">
        <w:rPr>
          <w:rFonts w:ascii="Calibri" w:hAnsi="Calibri" w:cs="Calibri"/>
          <w:sz w:val="28"/>
          <w:szCs w:val="28"/>
        </w:rPr>
        <w:t xml:space="preserve">molto cambiata rispetto al passato. </w:t>
      </w:r>
      <w:r w:rsidR="004C30DE" w:rsidRPr="00566123">
        <w:rPr>
          <w:rFonts w:ascii="Calibri" w:hAnsi="Calibri" w:cs="Calibri"/>
          <w:sz w:val="28"/>
          <w:szCs w:val="28"/>
        </w:rPr>
        <w:t>Ma se la stragrande maggioranza di noi la guerra l’ha sentita raccontare o studiata sui banchi di scuola e non l’ha vissuta in prima persona, il merito è anche di chi non ha lasciato cadere l’oblio su questi orrori, spi</w:t>
      </w:r>
      <w:r w:rsidR="00566123" w:rsidRPr="00566123">
        <w:rPr>
          <w:rFonts w:ascii="Calibri" w:hAnsi="Calibri" w:cs="Calibri"/>
          <w:sz w:val="28"/>
          <w:szCs w:val="28"/>
        </w:rPr>
        <w:t>n</w:t>
      </w:r>
      <w:r w:rsidR="004C30DE" w:rsidRPr="00566123">
        <w:rPr>
          <w:rFonts w:ascii="Calibri" w:hAnsi="Calibri" w:cs="Calibri"/>
          <w:sz w:val="28"/>
          <w:szCs w:val="28"/>
        </w:rPr>
        <w:t>gendo la coscienza collettiva e la società civile verso un</w:t>
      </w:r>
      <w:r w:rsidR="00566123" w:rsidRPr="00566123">
        <w:rPr>
          <w:rFonts w:ascii="Calibri" w:hAnsi="Calibri" w:cs="Calibri"/>
          <w:sz w:val="28"/>
          <w:szCs w:val="28"/>
        </w:rPr>
        <w:t>a risoluzione dei dissidi e dei conflitti che passi attraverso la diplomazia, la tolleranza e il rispetto reciproci.</w:t>
      </w:r>
      <w:r w:rsidR="00566123">
        <w:rPr>
          <w:rFonts w:ascii="Calibri" w:hAnsi="Calibri" w:cs="Calibri"/>
          <w:sz w:val="28"/>
          <w:szCs w:val="28"/>
        </w:rPr>
        <w:t xml:space="preserve"> </w:t>
      </w:r>
    </w:p>
    <w:p w:rsidR="00CA087C" w:rsidRDefault="00566123" w:rsidP="000B000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periodo di pace vissuto dall’Italia e da gran parte dell’Europa dopo la fine della seconda guerra mondiale si fonda sul sacrificio delle vittime innocenti che oggi ricordiamo, sull’orrore per i continui atti tremendi compiuti durante il conflitto</w:t>
      </w:r>
      <w:r w:rsidR="00CA087C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="00CA087C" w:rsidRPr="00CA087C">
        <w:rPr>
          <w:rFonts w:ascii="Calibri" w:hAnsi="Calibri" w:cs="Calibri"/>
          <w:sz w:val="28"/>
          <w:szCs w:val="28"/>
        </w:rPr>
        <w:t>queste</w:t>
      </w:r>
      <w:r w:rsidR="00CA087C" w:rsidRPr="00CA087C">
        <w:rPr>
          <w:rFonts w:ascii="Calibri" w:hAnsi="Calibri" w:cs="Calibri"/>
          <w:sz w:val="28"/>
          <w:szCs w:val="28"/>
        </w:rPr>
        <w:t xml:space="preserve"> vicende tragiche hanno segnato l’avvio di un cammino di riscatto sociale e civile che, nei decenni, ha portato alla costruzione di una nuova società dove il senso dell’umana fratellanza, della condivisione e della pace possono trovare il loro spazio.</w:t>
      </w:r>
    </w:p>
    <w:p w:rsidR="00CA087C" w:rsidRDefault="005D0994" w:rsidP="00CA087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566123">
        <w:rPr>
          <w:rFonts w:ascii="Calibri" w:hAnsi="Calibri" w:cs="Calibri"/>
          <w:sz w:val="28"/>
          <w:szCs w:val="28"/>
        </w:rPr>
        <w:t xml:space="preserve">a quanto avviene ancora oggi in Ucraina e nel Medio Oriente ci avverte che </w:t>
      </w:r>
      <w:r w:rsidR="00CA087C">
        <w:rPr>
          <w:rFonts w:ascii="Calibri" w:hAnsi="Calibri" w:cs="Calibri"/>
          <w:sz w:val="28"/>
          <w:szCs w:val="28"/>
        </w:rPr>
        <w:t>questi valori sono</w:t>
      </w:r>
      <w:r w:rsidR="00CA087C" w:rsidRPr="00CA087C">
        <w:rPr>
          <w:rFonts w:ascii="Calibri" w:hAnsi="Calibri" w:cs="Calibri"/>
          <w:sz w:val="28"/>
          <w:szCs w:val="28"/>
        </w:rPr>
        <w:t xml:space="preserve"> sempre minacciati, </w:t>
      </w:r>
      <w:r w:rsidR="00566123">
        <w:rPr>
          <w:rFonts w:ascii="Calibri" w:hAnsi="Calibri" w:cs="Calibri"/>
          <w:sz w:val="28"/>
          <w:szCs w:val="28"/>
        </w:rPr>
        <w:t>ci invita a riflettere</w:t>
      </w:r>
      <w:r w:rsidR="00566123" w:rsidRPr="00CA087C">
        <w:rPr>
          <w:rFonts w:ascii="Calibri" w:hAnsi="Calibri" w:cs="Calibri"/>
          <w:sz w:val="28"/>
          <w:szCs w:val="28"/>
        </w:rPr>
        <w:t xml:space="preserve"> </w:t>
      </w:r>
      <w:r w:rsidR="00566123" w:rsidRPr="00CA087C">
        <w:rPr>
          <w:rFonts w:ascii="Calibri" w:hAnsi="Calibri" w:cs="Calibri"/>
          <w:sz w:val="28"/>
          <w:szCs w:val="28"/>
        </w:rPr>
        <w:t>sulla storia e sulle sue lezioni sempre attuali, a far tesoro di quanto ci hanno tramandato le generazioni precedenti e ad evitare che gli errori del passato si ripetano</w:t>
      </w:r>
      <w:r w:rsidR="00CA087C" w:rsidRPr="00CA087C">
        <w:rPr>
          <w:rFonts w:ascii="Calibri" w:hAnsi="Calibri" w:cs="Calibri"/>
          <w:sz w:val="28"/>
          <w:szCs w:val="28"/>
        </w:rPr>
        <w:t xml:space="preserve">. Dopo aver salutato </w:t>
      </w:r>
      <w:r>
        <w:rPr>
          <w:rFonts w:ascii="Calibri" w:hAnsi="Calibri" w:cs="Calibri"/>
          <w:sz w:val="28"/>
          <w:szCs w:val="28"/>
        </w:rPr>
        <w:t>quasi tutti coloro che</w:t>
      </w:r>
      <w:r w:rsidR="00CA087C" w:rsidRPr="00CA087C">
        <w:rPr>
          <w:rFonts w:ascii="Calibri" w:hAnsi="Calibri" w:cs="Calibri"/>
          <w:sz w:val="28"/>
          <w:szCs w:val="28"/>
        </w:rPr>
        <w:t xml:space="preserve"> quegli episodi li h</w:t>
      </w:r>
      <w:r>
        <w:rPr>
          <w:rFonts w:ascii="Calibri" w:hAnsi="Calibri" w:cs="Calibri"/>
          <w:sz w:val="28"/>
          <w:szCs w:val="28"/>
        </w:rPr>
        <w:t>anno</w:t>
      </w:r>
      <w:r w:rsidR="00CA087C" w:rsidRPr="00CA087C">
        <w:rPr>
          <w:rFonts w:ascii="Calibri" w:hAnsi="Calibri" w:cs="Calibri"/>
          <w:sz w:val="28"/>
          <w:szCs w:val="28"/>
        </w:rPr>
        <w:t xml:space="preserve"> vissuti in prima persona, ora è compito nostro far </w:t>
      </w:r>
      <w:r w:rsidR="00CA087C" w:rsidRPr="00CA087C">
        <w:rPr>
          <w:rFonts w:ascii="Calibri" w:hAnsi="Calibri" w:cs="Calibri"/>
          <w:sz w:val="28"/>
          <w:szCs w:val="28"/>
        </w:rPr>
        <w:t>conoscere il passato e ricordare</w:t>
      </w:r>
      <w:r>
        <w:rPr>
          <w:rFonts w:ascii="Calibri" w:hAnsi="Calibri" w:cs="Calibri"/>
          <w:sz w:val="28"/>
          <w:szCs w:val="28"/>
        </w:rPr>
        <w:t xml:space="preserve"> le nostre </w:t>
      </w:r>
      <w:r w:rsidR="00CA087C" w:rsidRPr="00CA087C">
        <w:rPr>
          <w:rFonts w:ascii="Calibri" w:hAnsi="Calibri" w:cs="Calibri"/>
          <w:sz w:val="28"/>
          <w:szCs w:val="28"/>
        </w:rPr>
        <w:t>radici</w:t>
      </w:r>
      <w:r w:rsidR="00CA087C" w:rsidRPr="00CA087C">
        <w:rPr>
          <w:rFonts w:ascii="Calibri" w:hAnsi="Calibri" w:cs="Calibri"/>
          <w:sz w:val="28"/>
          <w:szCs w:val="28"/>
        </w:rPr>
        <w:t>, e per questo ringrazio i Sindaci qui presenti, l’ANPI, le istituzioni scolastiche e tutto coloro che a vario titolo hanno collaborato nell’organizzazione di queste celebrazioni.</w:t>
      </w:r>
    </w:p>
    <w:p w:rsidR="00566123" w:rsidRPr="00CA087C" w:rsidRDefault="00566123" w:rsidP="00566123">
      <w:pPr>
        <w:jc w:val="both"/>
        <w:rPr>
          <w:rFonts w:ascii="Calibri" w:hAnsi="Calibri" w:cs="Calibri"/>
          <w:sz w:val="28"/>
          <w:szCs w:val="28"/>
        </w:rPr>
      </w:pPr>
      <w:r w:rsidRPr="00CA087C">
        <w:rPr>
          <w:rFonts w:ascii="Calibri" w:hAnsi="Calibri" w:cs="Calibri"/>
          <w:sz w:val="28"/>
          <w:szCs w:val="28"/>
        </w:rPr>
        <w:t>Il valore della memoria degli orrori del passato ci aiuti a promuovere la formazione, soprattutto nei giovani e in noi tutti, di una coscienza democratica solida e di un’educazione ai valori della tolleranza e della solidarietà</w:t>
      </w:r>
      <w:r w:rsidR="005D0994">
        <w:rPr>
          <w:rFonts w:ascii="Calibri" w:hAnsi="Calibri" w:cs="Calibri"/>
          <w:sz w:val="28"/>
          <w:szCs w:val="28"/>
        </w:rPr>
        <w:t>,</w:t>
      </w:r>
      <w:r w:rsidRPr="00CA087C">
        <w:rPr>
          <w:rFonts w:ascii="Calibri" w:hAnsi="Calibri" w:cs="Calibri"/>
          <w:sz w:val="28"/>
          <w:szCs w:val="28"/>
        </w:rPr>
        <w:t xml:space="preserve"> che rifiuta anche oggi ogni forma di totalitarismo e </w:t>
      </w:r>
      <w:bookmarkStart w:id="0" w:name="_GoBack"/>
      <w:bookmarkEnd w:id="0"/>
      <w:r w:rsidRPr="00CA087C">
        <w:rPr>
          <w:rFonts w:ascii="Calibri" w:hAnsi="Calibri" w:cs="Calibri"/>
          <w:sz w:val="28"/>
          <w:szCs w:val="28"/>
        </w:rPr>
        <w:t>dittatura.</w:t>
      </w:r>
    </w:p>
    <w:p w:rsidR="00CA087C" w:rsidRDefault="00CA087C" w:rsidP="00CA087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Grazie.  </w:t>
      </w:r>
    </w:p>
    <w:p w:rsidR="00CA087C" w:rsidRDefault="00CA087C" w:rsidP="00CA087C">
      <w:pPr>
        <w:jc w:val="both"/>
        <w:rPr>
          <w:rFonts w:ascii="Calibri" w:hAnsi="Calibri" w:cs="Calibri"/>
          <w:sz w:val="28"/>
          <w:szCs w:val="28"/>
        </w:rPr>
      </w:pPr>
    </w:p>
    <w:p w:rsidR="00CA087C" w:rsidRDefault="00CA087C" w:rsidP="00CA087C">
      <w:pPr>
        <w:jc w:val="both"/>
        <w:rPr>
          <w:rFonts w:ascii="Calibri" w:hAnsi="Calibri" w:cs="Calibri"/>
          <w:sz w:val="28"/>
          <w:szCs w:val="28"/>
        </w:rPr>
      </w:pPr>
    </w:p>
    <w:p w:rsidR="00CA087C" w:rsidRPr="00094806" w:rsidRDefault="00CA087C" w:rsidP="00CA087C">
      <w:pPr>
        <w:jc w:val="both"/>
        <w:rPr>
          <w:rFonts w:ascii="Calibri" w:hAnsi="Calibri" w:cs="Calibri"/>
          <w:sz w:val="28"/>
          <w:szCs w:val="28"/>
        </w:rPr>
      </w:pPr>
      <w:r w:rsidRPr="0009480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</w:t>
      </w:r>
      <w:r w:rsidRPr="00094806">
        <w:rPr>
          <w:rFonts w:ascii="Calibri" w:hAnsi="Calibri" w:cs="Calibri"/>
          <w:sz w:val="28"/>
          <w:szCs w:val="28"/>
        </w:rPr>
        <w:t xml:space="preserve">      </w:t>
      </w:r>
      <w:proofErr w:type="gramStart"/>
      <w:r w:rsidRPr="00094806">
        <w:rPr>
          <w:rFonts w:ascii="Calibri" w:hAnsi="Calibri" w:cs="Calibri"/>
          <w:sz w:val="28"/>
          <w:szCs w:val="28"/>
        </w:rPr>
        <w:t>Il  Presidente</w:t>
      </w:r>
      <w:proofErr w:type="gramEnd"/>
    </w:p>
    <w:p w:rsidR="00CA087C" w:rsidRDefault="00CA087C" w:rsidP="00CA087C">
      <w:pPr>
        <w:jc w:val="both"/>
        <w:rPr>
          <w:rFonts w:ascii="Calibri" w:hAnsi="Calibri" w:cs="Calibri"/>
          <w:sz w:val="28"/>
          <w:szCs w:val="28"/>
        </w:rPr>
      </w:pPr>
      <w:r w:rsidRPr="0009480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</w:t>
      </w:r>
      <w:r w:rsidRPr="00094806">
        <w:rPr>
          <w:rFonts w:ascii="Calibri" w:hAnsi="Calibri" w:cs="Calibri"/>
          <w:sz w:val="28"/>
          <w:szCs w:val="28"/>
        </w:rPr>
        <w:t xml:space="preserve">     Luca Robaldo</w:t>
      </w:r>
    </w:p>
    <w:sectPr w:rsidR="00CA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5"/>
    <w:rsid w:val="000B0006"/>
    <w:rsid w:val="003379A9"/>
    <w:rsid w:val="004C30DE"/>
    <w:rsid w:val="00566123"/>
    <w:rsid w:val="005D0994"/>
    <w:rsid w:val="00881955"/>
    <w:rsid w:val="00937058"/>
    <w:rsid w:val="00AC4645"/>
    <w:rsid w:val="00B41233"/>
    <w:rsid w:val="00CA087C"/>
    <w:rsid w:val="00C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BEC6"/>
  <w15:chartTrackingRefBased/>
  <w15:docId w15:val="{3413EB55-F09A-4A30-8002-214884E9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81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Garino Andrea</dc:creator>
  <cp:keywords/>
  <dc:description/>
  <cp:lastModifiedBy>Garino Andrea</cp:lastModifiedBy>
  <cp:revision>2</cp:revision>
  <dcterms:created xsi:type="dcterms:W3CDTF">2024-01-02T09:43:00Z</dcterms:created>
  <dcterms:modified xsi:type="dcterms:W3CDTF">2024-01-02T11:15:00Z</dcterms:modified>
</cp:coreProperties>
</file>